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28" w:rsidRPr="009C17BB" w:rsidRDefault="008E6028" w:rsidP="008E6028">
      <w:pPr>
        <w:tabs>
          <w:tab w:val="left" w:pos="0"/>
          <w:tab w:val="right" w:pos="9900"/>
        </w:tabs>
        <w:spacing w:before="20" w:after="20" w:line="264" w:lineRule="auto"/>
        <w:jc w:val="both"/>
        <w:rPr>
          <w:rFonts w:ascii="Souvenir Lt BT" w:hAnsi="Souvenir Lt BT"/>
          <w:b/>
          <w:color w:val="000000"/>
        </w:rPr>
      </w:pPr>
      <w:r w:rsidRPr="009C17BB">
        <w:rPr>
          <w:rFonts w:ascii="Souvenir Lt BT" w:hAnsi="Souvenir Lt BT"/>
          <w:b/>
          <w:color w:val="000000"/>
        </w:rPr>
        <w:t xml:space="preserve">Section – </w:t>
      </w:r>
      <w:proofErr w:type="gramStart"/>
      <w:r w:rsidRPr="009C17BB">
        <w:rPr>
          <w:rFonts w:ascii="Souvenir Lt BT" w:hAnsi="Souvenir Lt BT"/>
          <w:b/>
          <w:color w:val="000000"/>
        </w:rPr>
        <w:t>3</w:t>
      </w:r>
      <w:r w:rsidRPr="009C17BB">
        <w:rPr>
          <w:rFonts w:ascii="Souvenir Lt BT" w:hAnsi="Souvenir Lt BT"/>
          <w:b/>
          <w:color w:val="000000"/>
        </w:rPr>
        <w:tab/>
        <w:t>Mathematics</w:t>
      </w:r>
      <w:proofErr w:type="gramEnd"/>
    </w:p>
    <w:p w:rsidR="008E6028" w:rsidRPr="000D4A30" w:rsidRDefault="00F37011" w:rsidP="008E6028">
      <w:pPr>
        <w:tabs>
          <w:tab w:val="left" w:pos="0"/>
          <w:tab w:val="right" w:pos="9360"/>
        </w:tabs>
        <w:spacing w:before="20" w:after="20" w:line="264" w:lineRule="auto"/>
        <w:jc w:val="both"/>
        <w:rPr>
          <w:rFonts w:ascii="Souvenir Lt BT" w:hAnsi="Souvenir Lt BT"/>
          <w:color w:val="000000"/>
        </w:rPr>
      </w:pPr>
      <w:r>
        <w:rPr>
          <w:rFonts w:ascii="Souvenir Lt BT" w:hAnsi="Souvenir Lt BT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-.5pt;margin-top:5.75pt;width:490.75pt;height:0;z-index:251658240" o:connectortype="straight" strokecolor="black [3213]" strokeweight="1.5pt"/>
        </w:pict>
      </w: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A triangle is formed by the lines x + y= 0, x – y = 0 and lx + my =1. If l and m vary subject to the condition l</w:t>
      </w:r>
      <w:r w:rsidRPr="00F37D6C">
        <w:rPr>
          <w:vertAlign w:val="superscript"/>
        </w:rPr>
        <w:t>2</w:t>
      </w:r>
      <w:r w:rsidRPr="00F37D6C">
        <w:t xml:space="preserve"> + m</w:t>
      </w:r>
      <w:r w:rsidRPr="00F37D6C">
        <w:rPr>
          <w:vertAlign w:val="superscript"/>
        </w:rPr>
        <w:t>2</w:t>
      </w:r>
      <w:r w:rsidRPr="00F37D6C">
        <w:t xml:space="preserve"> = 1. Then the locus of its </w:t>
      </w:r>
      <w:proofErr w:type="spellStart"/>
      <w:r w:rsidRPr="00F37D6C">
        <w:t>circumcentre</w:t>
      </w:r>
      <w:proofErr w:type="spellEnd"/>
      <w:r w:rsidRPr="00F37D6C">
        <w:t xml:space="preserve"> is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(A) (</w:t>
      </w:r>
      <w:proofErr w:type="gramStart"/>
      <w:r w:rsidRPr="00F37D6C">
        <w:t>x</w:t>
      </w:r>
      <w:r w:rsidRPr="00F37D6C">
        <w:rPr>
          <w:vertAlign w:val="superscript"/>
        </w:rPr>
        <w:t>2</w:t>
      </w:r>
      <w:proofErr w:type="gramEnd"/>
      <w:r w:rsidRPr="00F37D6C">
        <w:t xml:space="preserve"> – y</w:t>
      </w:r>
      <w:r w:rsidRPr="00F37D6C">
        <w:rPr>
          <w:vertAlign w:val="superscript"/>
        </w:rPr>
        <w:t>2</w:t>
      </w:r>
      <w:r w:rsidRPr="00F37D6C">
        <w:t>) = x</w:t>
      </w:r>
      <w:r w:rsidRPr="00F37D6C">
        <w:rPr>
          <w:vertAlign w:val="superscript"/>
        </w:rPr>
        <w:t>2</w:t>
      </w:r>
      <w:r w:rsidRPr="00F37D6C">
        <w:t xml:space="preserve"> + y</w:t>
      </w:r>
      <w:r w:rsidRPr="00F37D6C">
        <w:rPr>
          <w:vertAlign w:val="superscript"/>
        </w:rPr>
        <w:t>2</w:t>
      </w:r>
      <w:r w:rsidRPr="00F37D6C">
        <w:tab/>
        <w:t>(B) (x</w:t>
      </w:r>
      <w:r w:rsidRPr="00F37D6C">
        <w:rPr>
          <w:vertAlign w:val="superscript"/>
        </w:rPr>
        <w:t>2</w:t>
      </w:r>
      <w:r w:rsidRPr="00F37D6C">
        <w:t xml:space="preserve"> + y</w:t>
      </w:r>
      <w:r w:rsidRPr="00F37D6C">
        <w:rPr>
          <w:vertAlign w:val="superscript"/>
        </w:rPr>
        <w:t>2</w:t>
      </w:r>
      <w:r w:rsidRPr="00F37D6C">
        <w:t>) = x</w:t>
      </w:r>
      <w:r w:rsidRPr="00F37D6C">
        <w:rPr>
          <w:vertAlign w:val="superscript"/>
        </w:rPr>
        <w:t>2</w:t>
      </w:r>
      <w:r w:rsidRPr="00F37D6C">
        <w:t xml:space="preserve"> – y</w:t>
      </w:r>
      <w:r w:rsidRPr="00F37D6C">
        <w:rPr>
          <w:vertAlign w:val="superscript"/>
        </w:rPr>
        <w:t>2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>(C) (</w:t>
      </w:r>
      <w:proofErr w:type="gramStart"/>
      <w:r w:rsidRPr="00F37D6C">
        <w:t>x</w:t>
      </w:r>
      <w:r w:rsidRPr="00F37D6C">
        <w:rPr>
          <w:vertAlign w:val="superscript"/>
        </w:rPr>
        <w:t>2</w:t>
      </w:r>
      <w:proofErr w:type="gramEnd"/>
      <w:r w:rsidRPr="00F37D6C">
        <w:t xml:space="preserve"> + y</w:t>
      </w:r>
      <w:r w:rsidRPr="00F37D6C">
        <w:rPr>
          <w:vertAlign w:val="superscript"/>
        </w:rPr>
        <w:t>2</w:t>
      </w:r>
      <w:r w:rsidRPr="00F37D6C">
        <w:t>) = 4x</w:t>
      </w:r>
      <w:r w:rsidRPr="00F37D6C">
        <w:rPr>
          <w:vertAlign w:val="superscript"/>
        </w:rPr>
        <w:t>2</w:t>
      </w:r>
      <w:r w:rsidRPr="00F37D6C">
        <w:t xml:space="preserve"> y</w:t>
      </w:r>
      <w:r w:rsidRPr="00F37D6C">
        <w:rPr>
          <w:vertAlign w:val="superscript"/>
        </w:rPr>
        <w:t>2</w:t>
      </w:r>
      <w:r w:rsidRPr="00F37D6C">
        <w:rPr>
          <w:vertAlign w:val="superscript"/>
        </w:rPr>
        <w:tab/>
      </w:r>
      <w:r w:rsidRPr="00F37D6C">
        <w:t>(D) x</w:t>
      </w:r>
      <w:r w:rsidRPr="00F37D6C">
        <w:rPr>
          <w:vertAlign w:val="superscript"/>
        </w:rPr>
        <w:t>2</w:t>
      </w:r>
      <w:r w:rsidRPr="00F37D6C">
        <w:t xml:space="preserve"> – y</w:t>
      </w:r>
      <w:r w:rsidRPr="00F37D6C">
        <w:rPr>
          <w:vertAlign w:val="superscript"/>
        </w:rPr>
        <w:t>2</w:t>
      </w:r>
      <w:r w:rsidRPr="00F37D6C">
        <w:t xml:space="preserve"> = (x</w:t>
      </w:r>
      <w:r w:rsidRPr="00F37D6C">
        <w:rPr>
          <w:vertAlign w:val="superscript"/>
        </w:rPr>
        <w:t>2</w:t>
      </w:r>
      <w:r w:rsidRPr="00F37D6C">
        <w:t xml:space="preserve"> + y</w:t>
      </w:r>
      <w:r w:rsidRPr="00F37D6C">
        <w:rPr>
          <w:vertAlign w:val="superscript"/>
        </w:rPr>
        <w:t>2</w:t>
      </w:r>
      <w:r w:rsidRPr="00F37D6C">
        <w:t>)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</w:p>
    <w:p w:rsidR="0045045A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>
        <w:t>Equation of line which is parallel to the line common to the pair of lines given by 6x</w:t>
      </w:r>
      <w:r w:rsidRPr="004B7D23">
        <w:rPr>
          <w:vertAlign w:val="superscript"/>
        </w:rPr>
        <w:t>2</w:t>
      </w:r>
      <w:r>
        <w:t xml:space="preserve"> – </w:t>
      </w:r>
      <w:proofErr w:type="spellStart"/>
      <w:r>
        <w:t>xy</w:t>
      </w:r>
      <w:proofErr w:type="spellEnd"/>
      <w:r>
        <w:t xml:space="preserve"> – 12y</w:t>
      </w:r>
      <w:r w:rsidRPr="004B7D23">
        <w:rPr>
          <w:vertAlign w:val="superscript"/>
        </w:rPr>
        <w:t>2</w:t>
      </w:r>
      <w:r>
        <w:t xml:space="preserve"> = 0 and 15x</w:t>
      </w:r>
      <w:r w:rsidRPr="004B7D23">
        <w:rPr>
          <w:vertAlign w:val="superscript"/>
        </w:rPr>
        <w:t>2</w:t>
      </w:r>
      <w:r>
        <w:t xml:space="preserve"> + 14xy  -8y</w:t>
      </w:r>
      <w:r w:rsidRPr="004B7D23">
        <w:rPr>
          <w:vertAlign w:val="superscript"/>
        </w:rPr>
        <w:t>2</w:t>
      </w:r>
      <w:r>
        <w:t xml:space="preserve"> = 0 and the sum of whose intercepts on the axes is 7, is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  <w:r>
        <w:t>(A) 2x – 3y = 42</w:t>
      </w:r>
      <w:r>
        <w:tab/>
        <w:t>(B) 3x + 4y = 12</w:t>
      </w:r>
      <w:r>
        <w:tab/>
        <w:t>(C) 5x – 2y = 10</w:t>
      </w:r>
      <w:r>
        <w:tab/>
        <w:t>(D) None of these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</w:p>
    <w:p w:rsidR="0045045A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ind w:hanging="720"/>
        <w:jc w:val="both"/>
      </w:pPr>
      <w:r>
        <w:t xml:space="preserve">If a, b, c are 3 unequal numbers such that </w:t>
      </w:r>
      <w:proofErr w:type="spellStart"/>
      <w:r>
        <w:t>a,b</w:t>
      </w:r>
      <w:proofErr w:type="spellEnd"/>
      <w:r>
        <w:t>, c are in AP and b – a, c – b, a are in G.P. then ratio a:b:c is equal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  <w:r>
        <w:t xml:space="preserve">(A) </w:t>
      </w:r>
      <w:proofErr w:type="gramStart"/>
      <w:r>
        <w:t>1 :</w:t>
      </w:r>
      <w:proofErr w:type="gramEnd"/>
      <w:r>
        <w:t xml:space="preserve"> 2 : 3</w:t>
      </w:r>
      <w:r>
        <w:tab/>
        <w:t>(B) 1 : 3 : 4</w:t>
      </w:r>
      <w:r>
        <w:tab/>
        <w:t>(C) 2 : 3 : 4</w:t>
      </w:r>
      <w:r>
        <w:tab/>
        <w:t>(D) 1 : 2 : 4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</w:p>
    <w:p w:rsidR="0045045A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ind w:hanging="720"/>
        <w:jc w:val="both"/>
      </w:pPr>
      <w:r>
        <w:t xml:space="preserve">The solution of </w:t>
      </w:r>
      <w:r w:rsidRPr="00CE6E05">
        <w:rPr>
          <w:position w:val="-16"/>
        </w:rPr>
        <w:object w:dxaOrig="36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21pt" o:ole="">
            <v:imagedata r:id="rId6" o:title=""/>
          </v:shape>
          <o:OLEObject Type="Embed" ProgID="Equation.DSMT4" ShapeID="_x0000_i1025" DrawAspect="Content" ObjectID="_1453112969" r:id="rId7"/>
        </w:object>
      </w:r>
      <w:r>
        <w:t>are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  <w:r>
        <w:t xml:space="preserve">(A) </w:t>
      </w:r>
      <w:r w:rsidRPr="00D848BD">
        <w:rPr>
          <w:position w:val="-22"/>
        </w:rPr>
        <w:object w:dxaOrig="480" w:dyaOrig="560">
          <v:shape id="_x0000_i1026" type="#_x0000_t75" style="width:24pt;height:28.5pt" o:ole="">
            <v:imagedata r:id="rId8" o:title=""/>
          </v:shape>
          <o:OLEObject Type="Embed" ProgID="Equation.DSMT4" ShapeID="_x0000_i1026" DrawAspect="Content" ObjectID="_1453112970" r:id="rId9"/>
        </w:object>
      </w:r>
      <w:r>
        <w:tab/>
        <w:t xml:space="preserve">(B) </w:t>
      </w:r>
      <w:r w:rsidRPr="001A361D">
        <w:rPr>
          <w:position w:val="-20"/>
        </w:rPr>
        <w:object w:dxaOrig="520" w:dyaOrig="540">
          <v:shape id="_x0000_i1027" type="#_x0000_t75" style="width:26.25pt;height:27pt" o:ole="">
            <v:imagedata r:id="rId10" o:title=""/>
          </v:shape>
          <o:OLEObject Type="Embed" ProgID="Equation.DSMT4" ShapeID="_x0000_i1027" DrawAspect="Content" ObjectID="_1453112971" r:id="rId11"/>
        </w:object>
      </w:r>
      <w:r>
        <w:tab/>
        <w:t xml:space="preserve">(C) </w:t>
      </w:r>
      <w:r w:rsidRPr="00982B57">
        <w:rPr>
          <w:position w:val="-22"/>
        </w:rPr>
        <w:object w:dxaOrig="600" w:dyaOrig="560">
          <v:shape id="_x0000_i1028" type="#_x0000_t75" style="width:30pt;height:28.5pt" o:ole="">
            <v:imagedata r:id="rId12" o:title=""/>
          </v:shape>
          <o:OLEObject Type="Embed" ProgID="Equation.DSMT4" ShapeID="_x0000_i1028" DrawAspect="Content" ObjectID="_1453112972" r:id="rId13"/>
        </w:object>
      </w:r>
      <w:r>
        <w:tab/>
        <w:t>(D) None of these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If z</w:t>
      </w:r>
      <w:r w:rsidRPr="00F37D6C">
        <w:rPr>
          <w:vertAlign w:val="subscript"/>
        </w:rPr>
        <w:t>1</w:t>
      </w:r>
      <w:r w:rsidRPr="00F37D6C">
        <w:t>, z</w:t>
      </w:r>
      <w:r w:rsidRPr="00F37D6C">
        <w:rPr>
          <w:vertAlign w:val="subscript"/>
        </w:rPr>
        <w:t>2</w:t>
      </w:r>
      <w:r w:rsidRPr="00F37D6C">
        <w:t>, z</w:t>
      </w:r>
      <w:r w:rsidRPr="00F37D6C">
        <w:rPr>
          <w:vertAlign w:val="subscript"/>
        </w:rPr>
        <w:t>3</w:t>
      </w:r>
      <w:r w:rsidRPr="00F37D6C">
        <w:t xml:space="preserve"> are vertices of an equilateral triangle with z</w:t>
      </w:r>
      <w:r w:rsidRPr="00F37D6C">
        <w:rPr>
          <w:vertAlign w:val="subscript"/>
        </w:rPr>
        <w:t>0</w:t>
      </w:r>
      <w:r w:rsidRPr="00F37D6C">
        <w:t xml:space="preserve"> its </w:t>
      </w:r>
      <w:proofErr w:type="spellStart"/>
      <w:r w:rsidRPr="00F37D6C">
        <w:t>centroid</w:t>
      </w:r>
      <w:proofErr w:type="spellEnd"/>
      <w:r w:rsidRPr="00F37D6C">
        <w:t xml:space="preserve">, then </w:t>
      </w:r>
      <w:r w:rsidRPr="00F37D6C">
        <w:rPr>
          <w:position w:val="-10"/>
        </w:rPr>
        <w:object w:dxaOrig="980" w:dyaOrig="320">
          <v:shape id="_x0000_i1029" type="#_x0000_t75" style="width:48.75pt;height:16.5pt" o:ole="">
            <v:imagedata r:id="rId14" o:title=""/>
          </v:shape>
          <o:OLEObject Type="Embed" ProgID="Equation.DSMT4" ShapeID="_x0000_i1029" DrawAspect="Content" ObjectID="_1453112973" r:id="rId15"/>
        </w:object>
      </w:r>
      <w:r w:rsidRPr="00F37D6C">
        <w:t>is equal to: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 xml:space="preserve">(A)  </w:t>
      </w:r>
      <w:r w:rsidRPr="00F37D6C">
        <w:object w:dxaOrig="240" w:dyaOrig="320">
          <v:shape id="_x0000_i1030" type="#_x0000_t75" style="width:12pt;height:16.5pt" o:ole="">
            <v:imagedata r:id="rId16" o:title=""/>
          </v:shape>
          <o:OLEObject Type="Embed" ProgID="Equation.DSMT4" ShapeID="_x0000_i1030" DrawAspect="Content" ObjectID="_1453112974" r:id="rId17"/>
        </w:object>
      </w:r>
      <w:r w:rsidRPr="00F37D6C">
        <w:tab/>
      </w:r>
      <w:r w:rsidRPr="00F37D6C">
        <w:tab/>
        <w:t xml:space="preserve">(B) </w:t>
      </w:r>
      <w:r w:rsidRPr="00F37D6C">
        <w:object w:dxaOrig="340" w:dyaOrig="320">
          <v:shape id="_x0000_i1031" type="#_x0000_t75" style="width:17.25pt;height:16.5pt" o:ole="">
            <v:imagedata r:id="rId18" o:title=""/>
          </v:shape>
          <o:OLEObject Type="Embed" ProgID="Equation.DSMT4" ShapeID="_x0000_i1031" DrawAspect="Content" ObjectID="_1453112975" r:id="rId19"/>
        </w:object>
      </w:r>
      <w:r>
        <w:tab/>
      </w:r>
      <w:r w:rsidRPr="00F37D6C">
        <w:t xml:space="preserve">(C) </w:t>
      </w:r>
      <w:r w:rsidRPr="00F37D6C">
        <w:object w:dxaOrig="340" w:dyaOrig="320">
          <v:shape id="_x0000_i1032" type="#_x0000_t75" style="width:17.25pt;height:16.5pt" o:ole="">
            <v:imagedata r:id="rId20" o:title=""/>
          </v:shape>
          <o:OLEObject Type="Embed" ProgID="Equation.DSMT4" ShapeID="_x0000_i1032" DrawAspect="Content" ObjectID="_1453112976" r:id="rId21"/>
        </w:object>
      </w:r>
      <w:r w:rsidRPr="00F37D6C">
        <w:tab/>
        <w:t xml:space="preserve">(D) </w:t>
      </w:r>
      <w:r w:rsidRPr="00F37D6C">
        <w:object w:dxaOrig="340" w:dyaOrig="320">
          <v:shape id="_x0000_i1033" type="#_x0000_t75" style="width:17.25pt;height:16.5pt" o:ole="">
            <v:imagedata r:id="rId22" o:title=""/>
          </v:shape>
          <o:OLEObject Type="Embed" ProgID="Equation.DSMT4" ShapeID="_x0000_i1033" DrawAspect="Content" ObjectID="_1453112977" r:id="rId23"/>
        </w:objec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The number of complex numbers z such that </w:t>
      </w:r>
      <w:r w:rsidRPr="00F37D6C">
        <w:rPr>
          <w:position w:val="-12"/>
        </w:rPr>
        <w:object w:dxaOrig="1760" w:dyaOrig="340">
          <v:shape id="_x0000_i1034" type="#_x0000_t75" style="width:88.5pt;height:17.25pt" o:ole="">
            <v:imagedata r:id="rId24" o:title=""/>
          </v:shape>
          <o:OLEObject Type="Embed" ProgID="Equation.DSMT4" ShapeID="_x0000_i1034" DrawAspect="Content" ObjectID="_1453112978" r:id="rId25"/>
        </w:object>
      </w:r>
      <w:r w:rsidRPr="00F37D6C">
        <w:t>equals: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  <w:rPr>
          <w:rFonts w:ascii="Cambria Math" w:hAnsi="Cambria Math"/>
        </w:rPr>
      </w:pPr>
      <w:r w:rsidRPr="00F37D6C">
        <w:t>(A) 0</w:t>
      </w:r>
      <w:r w:rsidRPr="00F37D6C">
        <w:tab/>
      </w:r>
      <w:r w:rsidRPr="00F37D6C">
        <w:tab/>
        <w:t>(B) 1</w:t>
      </w:r>
      <w:r>
        <w:tab/>
      </w:r>
      <w:r w:rsidRPr="00F37D6C">
        <w:t>(C) 2</w:t>
      </w:r>
      <w:r w:rsidRPr="00F37D6C">
        <w:tab/>
        <w:t xml:space="preserve">(D) </w:t>
      </w:r>
      <w:r w:rsidRPr="00F37D6C">
        <w:rPr>
          <w:rFonts w:ascii="Cambria Math" w:hAnsi="Cambria Math"/>
        </w:rPr>
        <w:t>∞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The area bounded by the circles x</w:t>
      </w:r>
      <w:r w:rsidRPr="00F37D6C">
        <w:rPr>
          <w:vertAlign w:val="superscript"/>
        </w:rPr>
        <w:t>2</w:t>
      </w:r>
      <w:r w:rsidRPr="00F37D6C">
        <w:t>+ y</w:t>
      </w:r>
      <w:r w:rsidRPr="00F37D6C">
        <w:rPr>
          <w:vertAlign w:val="superscript"/>
        </w:rPr>
        <w:t>2</w:t>
      </w:r>
      <w:r w:rsidRPr="00F37D6C">
        <w:t xml:space="preserve"> = 1, x</w:t>
      </w:r>
      <w:r w:rsidRPr="00F37D6C">
        <w:rPr>
          <w:vertAlign w:val="superscript"/>
        </w:rPr>
        <w:t>2</w:t>
      </w:r>
      <w:r w:rsidRPr="00F37D6C">
        <w:t xml:space="preserve"> + y</w:t>
      </w:r>
      <w:r w:rsidRPr="00F37D6C">
        <w:rPr>
          <w:vertAlign w:val="superscript"/>
        </w:rPr>
        <w:t>2</w:t>
      </w:r>
      <w:r w:rsidRPr="00F37D6C">
        <w:t xml:space="preserve"> = 4 and the pair of lines</w:t>
      </w:r>
      <w:r w:rsidRPr="00F37D6C">
        <w:rPr>
          <w:position w:val="-14"/>
        </w:rPr>
        <w:object w:dxaOrig="1579" w:dyaOrig="380">
          <v:shape id="_x0000_i1035" type="#_x0000_t75" style="width:78.75pt;height:18.75pt" o:ole="">
            <v:imagedata r:id="rId26" o:title=""/>
          </v:shape>
          <o:OLEObject Type="Embed" ProgID="Equation.DSMT4" ShapeID="_x0000_i1035" DrawAspect="Content" ObjectID="_1453112979" r:id="rId27"/>
        </w:object>
      </w:r>
      <w:r w:rsidRPr="00F37D6C">
        <w:t>, is equal to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 xml:space="preserve">(A) </w:t>
      </w:r>
      <w:r w:rsidRPr="00F37D6C">
        <w:object w:dxaOrig="240" w:dyaOrig="540">
          <v:shape id="_x0000_i1036" type="#_x0000_t75" style="width:12pt;height:27pt" o:ole="">
            <v:imagedata r:id="rId28" o:title=""/>
          </v:shape>
          <o:OLEObject Type="Embed" ProgID="Equation.DSMT4" ShapeID="_x0000_i1036" DrawAspect="Content" ObjectID="_1453112980" r:id="rId29"/>
        </w:object>
      </w:r>
      <w:r w:rsidRPr="00F37D6C">
        <w:tab/>
      </w:r>
      <w:r w:rsidRPr="00F37D6C">
        <w:tab/>
        <w:t xml:space="preserve">(B) </w:t>
      </w:r>
      <w:r w:rsidRPr="00F37D6C">
        <w:object w:dxaOrig="340" w:dyaOrig="540">
          <v:shape id="_x0000_i1037" type="#_x0000_t75" style="width:17.25pt;height:27pt" o:ole="">
            <v:imagedata r:id="rId30" o:title=""/>
          </v:shape>
          <o:OLEObject Type="Embed" ProgID="Equation.DSMT4" ShapeID="_x0000_i1037" DrawAspect="Content" ObjectID="_1453112981" r:id="rId31"/>
        </w:object>
      </w:r>
      <w:r>
        <w:tab/>
      </w:r>
      <w:r w:rsidRPr="00F37D6C">
        <w:t>(C) 3</w:t>
      </w:r>
      <w:r w:rsidRPr="00F37D6C">
        <w:rPr>
          <w:rFonts w:ascii="Cambria Math" w:hAnsi="Cambria Math"/>
        </w:rPr>
        <w:t>π</w:t>
      </w:r>
      <w:r w:rsidRPr="00F37D6C">
        <w:tab/>
        <w:t xml:space="preserve">(D) </w:t>
      </w:r>
      <w:r w:rsidRPr="00F37D6C">
        <w:object w:dxaOrig="240" w:dyaOrig="540">
          <v:shape id="_x0000_i1038" type="#_x0000_t75" style="width:12pt;height:27pt" o:ole="">
            <v:imagedata r:id="rId32" o:title=""/>
          </v:shape>
          <o:OLEObject Type="Embed" ProgID="Equation.DSMT4" ShapeID="_x0000_i1038" DrawAspect="Content" ObjectID="_1453112982" r:id="rId33"/>
        </w:objec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The locus of the centre of a circle which cuts orthogonally to the parabola y</w:t>
      </w:r>
      <w:r w:rsidRPr="00F37D6C">
        <w:rPr>
          <w:vertAlign w:val="superscript"/>
        </w:rPr>
        <w:t>2</w:t>
      </w:r>
      <w:r w:rsidRPr="00F37D6C">
        <w:t xml:space="preserve"> = 4x at (1, 2) will pass through points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>(A) (3</w:t>
      </w:r>
      <w:proofErr w:type="gramStart"/>
      <w:r w:rsidRPr="00F37D6C">
        <w:t>,  4</w:t>
      </w:r>
      <w:proofErr w:type="gramEnd"/>
      <w:r w:rsidRPr="00F37D6C">
        <w:t>)</w:t>
      </w:r>
      <w:r w:rsidRPr="00F37D6C">
        <w:tab/>
        <w:t>(B) (4,  3)</w:t>
      </w:r>
      <w:r>
        <w:tab/>
      </w:r>
      <w:r w:rsidRPr="00F37D6C">
        <w:t>(C) (5,  3)</w:t>
      </w:r>
      <w:r w:rsidRPr="00F37D6C">
        <w:tab/>
        <w:t>(D) (2,  4)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>
        <w:t xml:space="preserve">The condition that the equation </w:t>
      </w:r>
      <w:r w:rsidRPr="00F57311">
        <w:rPr>
          <w:position w:val="-22"/>
        </w:rPr>
        <w:object w:dxaOrig="1840" w:dyaOrig="560">
          <v:shape id="_x0000_i1039" type="#_x0000_t75" style="width:92.25pt;height:28.5pt" o:ole="">
            <v:imagedata r:id="rId34" o:title=""/>
          </v:shape>
          <o:OLEObject Type="Embed" ProgID="Equation.DSMT4" ShapeID="_x0000_i1039" DrawAspect="Content" ObjectID="_1453112983" r:id="rId35"/>
        </w:object>
      </w:r>
      <w:r>
        <w:t>has real roots that are equal in magnitude but opposite in sign is: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 xml:space="preserve">(A) </w:t>
      </w:r>
      <w:proofErr w:type="gramStart"/>
      <w:r>
        <w:t>b</w:t>
      </w:r>
      <w:r w:rsidRPr="00C7783E">
        <w:rPr>
          <w:vertAlign w:val="superscript"/>
        </w:rPr>
        <w:t>2</w:t>
      </w:r>
      <w:proofErr w:type="gramEnd"/>
      <w:r>
        <w:t xml:space="preserve"> = m</w:t>
      </w:r>
      <w:r w:rsidRPr="00C7783E">
        <w:rPr>
          <w:vertAlign w:val="superscript"/>
        </w:rPr>
        <w:t>2</w:t>
      </w:r>
      <w:r w:rsidRPr="00F37D6C">
        <w:tab/>
        <w:t xml:space="preserve">(B) </w:t>
      </w:r>
      <w:r>
        <w:t>b</w:t>
      </w:r>
      <w:r w:rsidRPr="00C7783E">
        <w:rPr>
          <w:vertAlign w:val="superscript"/>
        </w:rPr>
        <w:t>2</w:t>
      </w:r>
      <w:r>
        <w:t xml:space="preserve"> = 2m</w:t>
      </w:r>
      <w:r w:rsidRPr="00C7783E">
        <w:rPr>
          <w:vertAlign w:val="superscript"/>
        </w:rPr>
        <w:t>2</w:t>
      </w:r>
      <w:r>
        <w:tab/>
      </w:r>
      <w:r w:rsidRPr="00F37D6C">
        <w:t xml:space="preserve">(C) </w:t>
      </w:r>
      <w:r>
        <w:t>2b</w:t>
      </w:r>
      <w:r w:rsidRPr="00C7783E">
        <w:rPr>
          <w:vertAlign w:val="superscript"/>
        </w:rPr>
        <w:t>2</w:t>
      </w:r>
      <w:r>
        <w:t xml:space="preserve"> = m</w:t>
      </w:r>
      <w:r w:rsidRPr="00C7783E">
        <w:rPr>
          <w:vertAlign w:val="superscript"/>
        </w:rPr>
        <w:t>2</w:t>
      </w:r>
      <w:r w:rsidRPr="00F37D6C">
        <w:tab/>
        <w:t>(D) none of these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If AB = A and BA= B, where A and B are square matrices, then: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>(A) B</w:t>
      </w:r>
      <w:r w:rsidRPr="00F37D6C">
        <w:rPr>
          <w:vertAlign w:val="superscript"/>
        </w:rPr>
        <w:t>2</w:t>
      </w:r>
      <w:r w:rsidRPr="00F37D6C">
        <w:t>=B and A</w:t>
      </w:r>
      <w:r w:rsidRPr="00F37D6C">
        <w:rPr>
          <w:vertAlign w:val="superscript"/>
        </w:rPr>
        <w:t>2</w:t>
      </w:r>
      <w:r w:rsidRPr="00F37D6C">
        <w:t>=A</w:t>
      </w:r>
      <w:r w:rsidRPr="00F37D6C">
        <w:tab/>
        <w:t>(b) B</w:t>
      </w:r>
      <w:r w:rsidRPr="00F37D6C">
        <w:rPr>
          <w:vertAlign w:val="superscript"/>
        </w:rPr>
        <w:t>2</w:t>
      </w:r>
      <w:r w:rsidRPr="00F37D6C">
        <w:t>=A and A</w:t>
      </w:r>
      <w:r w:rsidRPr="00F37D6C">
        <w:rPr>
          <w:vertAlign w:val="superscript"/>
        </w:rPr>
        <w:t>2</w:t>
      </w:r>
      <w:r w:rsidRPr="00F37D6C">
        <w:t>=B</w:t>
      </w:r>
      <w:r>
        <w:tab/>
      </w:r>
      <w:r w:rsidRPr="00F37D6C">
        <w:t>(C) AB = BA</w:t>
      </w:r>
      <w:r w:rsidRPr="00F37D6C">
        <w:tab/>
        <w:t>(D) none of these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If x, y, z are three positive real numbers, then value of (x + y) ( y + z)(z + x) is: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>(a) &gt; 8xyz</w:t>
      </w:r>
      <w:r w:rsidRPr="00F37D6C">
        <w:tab/>
        <w:t>(B) &lt;8xyz</w:t>
      </w:r>
      <w:r w:rsidRPr="00F37D6C">
        <w:tab/>
        <w:t>(C) =8xyz</w:t>
      </w:r>
      <w:r w:rsidRPr="00F37D6C">
        <w:tab/>
        <w:t>(D) none of these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lastRenderedPageBreak/>
        <w:t xml:space="preserve">If </w:t>
      </w:r>
      <w:r w:rsidRPr="00F37D6C">
        <w:rPr>
          <w:position w:val="-14"/>
        </w:rPr>
        <w:object w:dxaOrig="3460" w:dyaOrig="380">
          <v:shape id="_x0000_i1040" type="#_x0000_t75" style="width:204pt;height:22.5pt" o:ole="">
            <v:imagedata r:id="rId36" o:title=""/>
          </v:shape>
          <o:OLEObject Type="Embed" ProgID="Equation.DSMT4" ShapeID="_x0000_i1040" DrawAspect="Content" ObjectID="_1453112984" r:id="rId37"/>
        </w:object>
      </w:r>
      <w:r w:rsidRPr="00F37D6C">
        <w:t>then n is equal to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>(A) 2</w:t>
      </w:r>
      <w:r w:rsidRPr="00F37D6C">
        <w:rPr>
          <w:vertAlign w:val="superscript"/>
        </w:rPr>
        <w:t>22</w:t>
      </w:r>
      <w:r w:rsidRPr="00F37D6C">
        <w:tab/>
      </w:r>
      <w:r w:rsidRPr="00F37D6C">
        <w:tab/>
      </w:r>
      <w:r>
        <w:tab/>
      </w:r>
      <w:r w:rsidRPr="00F37D6C">
        <w:t>(B) 2</w:t>
      </w:r>
      <w:r w:rsidRPr="00F37D6C">
        <w:rPr>
          <w:vertAlign w:val="superscript"/>
        </w:rPr>
        <w:t>23</w:t>
      </w:r>
      <w:r w:rsidRPr="00F37D6C">
        <w:tab/>
      </w:r>
      <w:r w:rsidRPr="00F37D6C">
        <w:tab/>
      </w:r>
      <w:r>
        <w:tab/>
      </w:r>
      <w:r w:rsidRPr="00F37D6C">
        <w:t>(C) 2</w:t>
      </w:r>
      <w:r w:rsidRPr="00F37D6C">
        <w:rPr>
          <w:vertAlign w:val="superscript"/>
        </w:rPr>
        <w:t>21</w:t>
      </w:r>
      <w:r w:rsidRPr="00F37D6C">
        <w:tab/>
      </w:r>
      <w:r w:rsidRPr="00F37D6C">
        <w:tab/>
      </w:r>
      <w:r>
        <w:tab/>
      </w:r>
      <w:r w:rsidRPr="00F37D6C">
        <w:t>(D) None of these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 xml:space="preserve">If </w:t>
      </w:r>
      <w:r w:rsidRPr="00F37D6C">
        <w:rPr>
          <w:position w:val="-24"/>
        </w:rPr>
        <w:object w:dxaOrig="2560" w:dyaOrig="580">
          <v:shape id="_x0000_i1041" type="#_x0000_t75" style="width:127.5pt;height:28.5pt" o:ole="">
            <v:imagedata r:id="rId38" o:title=""/>
          </v:shape>
          <o:OLEObject Type="Embed" ProgID="Equation.DSMT4" ShapeID="_x0000_i1041" DrawAspect="Content" ObjectID="_1453112985" r:id="rId39"/>
        </w:object>
      </w:r>
      <w:r w:rsidRPr="00F37D6C">
        <w:t>then</w:t>
      </w:r>
      <w:r w:rsidRPr="00F37D6C">
        <w:rPr>
          <w:position w:val="-10"/>
        </w:rPr>
        <w:object w:dxaOrig="1060" w:dyaOrig="260">
          <v:shape id="_x0000_i1042" type="#_x0000_t75" style="width:53.25pt;height:13.5pt" o:ole="">
            <v:imagedata r:id="rId40" o:title=""/>
          </v:shape>
          <o:OLEObject Type="Embed" ProgID="Equation.DSMT4" ShapeID="_x0000_i1042" DrawAspect="Content" ObjectID="_1453112986" r:id="rId41"/>
        </w:object>
      </w:r>
      <w:r w:rsidRPr="00F37D6C">
        <w:t>is equal to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>(A) 1</w:t>
      </w:r>
      <w:r w:rsidRPr="00F37D6C">
        <w:tab/>
      </w:r>
      <w:r w:rsidRPr="00F37D6C">
        <w:tab/>
      </w:r>
      <w:r>
        <w:tab/>
      </w:r>
      <w:r w:rsidRPr="00F37D6C">
        <w:t xml:space="preserve">(B) – 1 </w:t>
      </w:r>
      <w:r w:rsidRPr="00F37D6C">
        <w:tab/>
      </w:r>
      <w:r w:rsidRPr="00F37D6C">
        <w:tab/>
      </w:r>
      <w:r>
        <w:tab/>
      </w:r>
      <w:r w:rsidRPr="00F37D6C">
        <w:t>(C) x + y + z</w:t>
      </w:r>
      <w:r w:rsidRPr="00F37D6C">
        <w:tab/>
      </w:r>
      <w:r>
        <w:tab/>
      </w:r>
      <w:r w:rsidRPr="00F37D6C">
        <w:t>(D) – (x + y + z)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>
        <w:t xml:space="preserve">If </w:t>
      </w:r>
      <w:r w:rsidRPr="0026271B">
        <w:rPr>
          <w:position w:val="-22"/>
        </w:rPr>
        <w:object w:dxaOrig="1680" w:dyaOrig="560">
          <v:shape id="_x0000_i1043" type="#_x0000_t75" style="width:84pt;height:28.5pt" o:ole="">
            <v:imagedata r:id="rId42" o:title=""/>
          </v:shape>
          <o:OLEObject Type="Embed" ProgID="Equation.DSMT4" ShapeID="_x0000_i1043" DrawAspect="Content" ObjectID="_1453112987" r:id="rId43"/>
        </w:object>
      </w:r>
      <w:r>
        <w:t>then I equals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>
        <w:t xml:space="preserve">(A) </w:t>
      </w:r>
      <w:r w:rsidRPr="00106B6C">
        <w:rPr>
          <w:position w:val="-30"/>
        </w:rPr>
        <w:object w:dxaOrig="2480" w:dyaOrig="700">
          <v:shape id="_x0000_i1044" type="#_x0000_t75" style="width:103.5pt;height:29.25pt" o:ole="">
            <v:imagedata r:id="rId44" o:title=""/>
          </v:shape>
          <o:OLEObject Type="Embed" ProgID="Equation.DSMT4" ShapeID="_x0000_i1044" DrawAspect="Content" ObjectID="_1453112988" r:id="rId45"/>
        </w:object>
      </w:r>
      <w:r>
        <w:tab/>
      </w:r>
      <w:r>
        <w:tab/>
        <w:t xml:space="preserve">(B) </w:t>
      </w:r>
      <w:r w:rsidRPr="00B63BF5">
        <w:rPr>
          <w:position w:val="-30"/>
        </w:rPr>
        <w:object w:dxaOrig="2640" w:dyaOrig="700">
          <v:shape id="_x0000_i1045" type="#_x0000_t75" style="width:105.75pt;height:28.5pt" o:ole="">
            <v:imagedata r:id="rId46" o:title=""/>
          </v:shape>
          <o:OLEObject Type="Embed" ProgID="Equation.DSMT4" ShapeID="_x0000_i1045" DrawAspect="Content" ObjectID="_1453112989" r:id="rId47"/>
        </w:object>
      </w:r>
    </w:p>
    <w:p w:rsidR="0045045A" w:rsidRDefault="0045045A" w:rsidP="0045045A">
      <w:pPr>
        <w:pStyle w:val="ListParagraph"/>
        <w:spacing w:after="0"/>
        <w:ind w:left="1440" w:hanging="720"/>
        <w:jc w:val="both"/>
        <w:rPr>
          <w:position w:val="-30"/>
        </w:rPr>
      </w:pPr>
      <w:r>
        <w:t xml:space="preserve">(C) </w:t>
      </w:r>
      <w:r w:rsidRPr="00516AF6">
        <w:rPr>
          <w:position w:val="-30"/>
        </w:rPr>
        <w:object w:dxaOrig="2640" w:dyaOrig="700">
          <v:shape id="_x0000_i1046" type="#_x0000_t75" style="width:105pt;height:28.5pt" o:ole="">
            <v:imagedata r:id="rId48" o:title=""/>
          </v:shape>
          <o:OLEObject Type="Embed" ProgID="Equation.DSMT4" ShapeID="_x0000_i1046" DrawAspect="Content" ObjectID="_1453112990" r:id="rId49"/>
        </w:object>
      </w:r>
      <w:r>
        <w:tab/>
      </w:r>
      <w:r>
        <w:tab/>
        <w:t xml:space="preserve">(D) </w:t>
      </w:r>
      <w:r w:rsidRPr="00A10716">
        <w:rPr>
          <w:position w:val="-30"/>
        </w:rPr>
        <w:object w:dxaOrig="2600" w:dyaOrig="700">
          <v:shape id="_x0000_i1047" type="#_x0000_t75" style="width:111pt;height:30pt" o:ole="">
            <v:imagedata r:id="rId50" o:title=""/>
          </v:shape>
          <o:OLEObject Type="Embed" ProgID="Equation.DSMT4" ShapeID="_x0000_i1047" DrawAspect="Content" ObjectID="_1453112991" r:id="rId51"/>
        </w:objec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>In a triangle ABC, if a</w:t>
      </w:r>
      <w:r w:rsidRPr="00F37D6C">
        <w:rPr>
          <w:vertAlign w:val="superscript"/>
        </w:rPr>
        <w:t>2</w:t>
      </w:r>
      <w:r w:rsidRPr="00F37D6C">
        <w:t>, b</w:t>
      </w:r>
      <w:r w:rsidRPr="00F37D6C">
        <w:rPr>
          <w:vertAlign w:val="superscript"/>
        </w:rPr>
        <w:t>2</w:t>
      </w:r>
      <w:r w:rsidRPr="00F37D6C">
        <w:t>, c</w:t>
      </w:r>
      <w:r w:rsidRPr="00F37D6C">
        <w:rPr>
          <w:vertAlign w:val="superscript"/>
        </w:rPr>
        <w:t>2</w:t>
      </w:r>
      <w:r w:rsidRPr="00F37D6C">
        <w:t xml:space="preserve"> are in A.P. then cot A, cot B, cot C are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proofErr w:type="gramStart"/>
      <w:r w:rsidRPr="00F37D6C">
        <w:t>in</w:t>
      </w:r>
      <w:proofErr w:type="gramEnd"/>
      <w:r w:rsidRPr="00F37D6C">
        <w:t xml:space="preserve"> GP</w:t>
      </w:r>
      <w:r w:rsidRPr="00F37D6C">
        <w:tab/>
      </w:r>
      <w:r w:rsidRPr="00F37D6C">
        <w:tab/>
        <w:t>(B) in AP</w:t>
      </w:r>
      <w:r w:rsidRPr="00F37D6C">
        <w:tab/>
      </w:r>
      <w:r w:rsidRPr="00F37D6C">
        <w:tab/>
        <w:t>(C) in HP</w:t>
      </w:r>
      <w:r w:rsidRPr="00F37D6C">
        <w:tab/>
      </w:r>
      <w:r w:rsidRPr="00F37D6C">
        <w:tab/>
        <w:t>(D) equal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 xml:space="preserve">In </w:t>
      </w:r>
      <w:r w:rsidRPr="00F37D6C">
        <w:rPr>
          <w:position w:val="-10"/>
        </w:rPr>
        <w:object w:dxaOrig="600" w:dyaOrig="279">
          <v:shape id="_x0000_i1048" type="#_x0000_t75" style="width:30pt;height:13.5pt" o:ole="">
            <v:imagedata r:id="rId52" o:title=""/>
          </v:shape>
          <o:OLEObject Type="Embed" ProgID="Equation.DSMT4" ShapeID="_x0000_i1048" DrawAspect="Content" ObjectID="_1453112992" r:id="rId53"/>
        </w:object>
      </w:r>
      <w:r w:rsidRPr="00F37D6C">
        <w:t>, the minimum value of the sum of the squares of its sides is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object w:dxaOrig="520" w:dyaOrig="300">
          <v:shape id="_x0000_i1049" type="#_x0000_t75" style="width:26.25pt;height:15pt" o:ole="">
            <v:imagedata r:id="rId54" o:title=""/>
          </v:shape>
          <o:OLEObject Type="Embed" ProgID="Equation.DSMT4" ShapeID="_x0000_i1049" DrawAspect="Content" ObjectID="_1453112993" r:id="rId55"/>
        </w:object>
      </w:r>
      <w:r w:rsidRPr="00F37D6C">
        <w:tab/>
      </w:r>
      <w:r w:rsidRPr="00F37D6C">
        <w:tab/>
        <w:t xml:space="preserve">(B) </w:t>
      </w:r>
      <w:r w:rsidRPr="00F37D6C">
        <w:object w:dxaOrig="540" w:dyaOrig="300">
          <v:shape id="_x0000_i1050" type="#_x0000_t75" style="width:27pt;height:15pt" o:ole="">
            <v:imagedata r:id="rId56" o:title=""/>
          </v:shape>
          <o:OLEObject Type="Embed" ProgID="Equation.DSMT4" ShapeID="_x0000_i1050" DrawAspect="Content" ObjectID="_1453112994" r:id="rId57"/>
        </w:object>
      </w:r>
      <w:r w:rsidRPr="00F37D6C">
        <w:tab/>
      </w:r>
      <w:r w:rsidRPr="00F37D6C">
        <w:tab/>
        <w:t xml:space="preserve">(C) </w:t>
      </w:r>
      <w:r w:rsidRPr="00F37D6C">
        <w:object w:dxaOrig="540" w:dyaOrig="300">
          <v:shape id="_x0000_i1051" type="#_x0000_t75" style="width:27pt;height:15pt" o:ole="">
            <v:imagedata r:id="rId58" o:title=""/>
          </v:shape>
          <o:OLEObject Type="Embed" ProgID="Equation.DSMT4" ShapeID="_x0000_i1051" DrawAspect="Content" ObjectID="_1453112995" r:id="rId59"/>
        </w:object>
      </w:r>
      <w:r w:rsidRPr="00F37D6C">
        <w:tab/>
      </w:r>
      <w:r w:rsidRPr="00F37D6C">
        <w:tab/>
        <w:t xml:space="preserve">(D) </w:t>
      </w:r>
      <w:r w:rsidRPr="00F37D6C">
        <w:object w:dxaOrig="440" w:dyaOrig="300">
          <v:shape id="_x0000_i1052" type="#_x0000_t75" style="width:21.75pt;height:15pt" o:ole="">
            <v:imagedata r:id="rId60" o:title=""/>
          </v:shape>
          <o:OLEObject Type="Embed" ProgID="Equation.DSMT4" ShapeID="_x0000_i1052" DrawAspect="Content" ObjectID="_1453112996" r:id="rId61"/>
        </w:objec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>In</w:t>
      </w:r>
      <w:r w:rsidRPr="00F37D6C">
        <w:rPr>
          <w:position w:val="-10"/>
        </w:rPr>
        <w:object w:dxaOrig="600" w:dyaOrig="279">
          <v:shape id="_x0000_i1053" type="#_x0000_t75" style="width:30pt;height:13.5pt" o:ole="">
            <v:imagedata r:id="rId62" o:title=""/>
          </v:shape>
          <o:OLEObject Type="Embed" ProgID="Equation.DSMT4" ShapeID="_x0000_i1053" DrawAspect="Content" ObjectID="_1453112997" r:id="rId63"/>
        </w:object>
      </w:r>
      <w:r w:rsidRPr="00F37D6C">
        <w:t>, if r</w:t>
      </w:r>
      <w:r w:rsidRPr="00F37D6C">
        <w:rPr>
          <w:vertAlign w:val="subscript"/>
        </w:rPr>
        <w:t>1</w:t>
      </w:r>
      <w:r w:rsidRPr="00F37D6C">
        <w:t xml:space="preserve"> =8, r</w:t>
      </w:r>
      <w:r w:rsidRPr="00F37D6C">
        <w:rPr>
          <w:vertAlign w:val="subscript"/>
        </w:rPr>
        <w:t>2</w:t>
      </w:r>
      <w:r w:rsidRPr="00F37D6C">
        <w:t xml:space="preserve"> = 12, r</w:t>
      </w:r>
      <w:r w:rsidRPr="00F37D6C">
        <w:rPr>
          <w:vertAlign w:val="subscript"/>
        </w:rPr>
        <w:t>3</w:t>
      </w:r>
      <w:r w:rsidRPr="00F37D6C">
        <w:t xml:space="preserve"> = 24, and BC = </w:t>
      </w:r>
      <w:r w:rsidRPr="00F37D6C">
        <w:rPr>
          <w:i/>
        </w:rPr>
        <w:t>a</w:t>
      </w:r>
      <w:r w:rsidRPr="00F37D6C">
        <w:t xml:space="preserve">, then the value of </w:t>
      </w:r>
      <w:r w:rsidRPr="00F37D6C">
        <w:rPr>
          <w:i/>
        </w:rPr>
        <w:t>a</w:t>
      </w:r>
      <w:r w:rsidRPr="00F37D6C">
        <w:t xml:space="preserve"> is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>(A) 12</w:t>
      </w:r>
      <w:r w:rsidRPr="00F37D6C">
        <w:tab/>
      </w:r>
      <w:r w:rsidRPr="00F37D6C">
        <w:tab/>
      </w:r>
      <w:r w:rsidRPr="00F37D6C">
        <w:tab/>
        <w:t>(B) 6</w:t>
      </w:r>
      <w:r w:rsidRPr="00F37D6C">
        <w:tab/>
      </w:r>
      <w:r w:rsidRPr="00F37D6C">
        <w:tab/>
      </w:r>
      <w:r w:rsidRPr="00F37D6C">
        <w:tab/>
        <w:t>(C) 4</w:t>
      </w:r>
      <w:r w:rsidRPr="00F37D6C">
        <w:tab/>
      </w:r>
      <w:r w:rsidRPr="00F37D6C">
        <w:tab/>
      </w:r>
      <w:r w:rsidRPr="00F37D6C">
        <w:tab/>
        <w:t>(D) 8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 xml:space="preserve">If </w:t>
      </w:r>
      <w:r w:rsidRPr="00F37D6C">
        <w:object w:dxaOrig="2439" w:dyaOrig="320">
          <v:shape id="_x0000_i1054" type="#_x0000_t75" style="width:122.25pt;height:16.5pt" o:ole="">
            <v:imagedata r:id="rId64" o:title=""/>
          </v:shape>
          <o:OLEObject Type="Embed" ProgID="Equation.DSMT4" ShapeID="_x0000_i1054" DrawAspect="Content" ObjectID="_1453112998" r:id="rId65"/>
        </w:object>
      </w:r>
      <w:r w:rsidRPr="00F37D6C">
        <w:t xml:space="preserve">, then the value of </w:t>
      </w:r>
      <w:r w:rsidRPr="00F37D6C">
        <w:object w:dxaOrig="1600" w:dyaOrig="320">
          <v:shape id="_x0000_i1055" type="#_x0000_t75" style="width:80.25pt;height:16.5pt" o:ole="">
            <v:imagedata r:id="rId66" o:title=""/>
          </v:shape>
          <o:OLEObject Type="Embed" ProgID="Equation.DSMT4" ShapeID="_x0000_i1055" DrawAspect="Content" ObjectID="_1453112999" r:id="rId67"/>
        </w:object>
      </w:r>
      <w:r w:rsidRPr="00F37D6C">
        <w:t>is</w:t>
      </w:r>
    </w:p>
    <w:p w:rsidR="0045045A" w:rsidRDefault="0045045A" w:rsidP="0045045A">
      <w:pPr>
        <w:pStyle w:val="ListParagraph"/>
        <w:spacing w:after="0"/>
        <w:ind w:left="1440" w:hanging="720"/>
        <w:jc w:val="both"/>
        <w:rPr>
          <w:vertAlign w:val="superscript"/>
        </w:rPr>
      </w:pPr>
      <w:r w:rsidRPr="00F37D6C">
        <w:t>(A) 1</w:t>
      </w:r>
      <w:r w:rsidRPr="00F37D6C">
        <w:tab/>
      </w:r>
      <w:r w:rsidRPr="00F37D6C">
        <w:tab/>
      </w:r>
      <w:r>
        <w:tab/>
      </w:r>
      <w:r w:rsidRPr="00F37D6C">
        <w:t>(B) 0</w:t>
      </w:r>
      <w:r w:rsidRPr="00F37D6C">
        <w:tab/>
      </w:r>
      <w:r w:rsidRPr="00F37D6C">
        <w:tab/>
      </w:r>
      <w:r>
        <w:tab/>
      </w:r>
      <w:r w:rsidRPr="00F37D6C">
        <w:t>(C) x + y +z</w:t>
      </w:r>
      <w:r>
        <w:tab/>
      </w:r>
      <w:r w:rsidRPr="00F37D6C">
        <w:tab/>
        <w:t>(D) x</w:t>
      </w:r>
      <w:r w:rsidRPr="00F37D6C">
        <w:rPr>
          <w:vertAlign w:val="superscript"/>
        </w:rPr>
        <w:t>2</w:t>
      </w:r>
      <w:r w:rsidRPr="00F37D6C">
        <w:t>y</w:t>
      </w:r>
      <w:r w:rsidRPr="00F37D6C">
        <w:rPr>
          <w:vertAlign w:val="superscript"/>
        </w:rPr>
        <w:t>2</w:t>
      </w:r>
      <w:r w:rsidRPr="00F37D6C">
        <w:t>z</w:t>
      </w:r>
      <w:r w:rsidRPr="00F37D6C">
        <w:rPr>
          <w:vertAlign w:val="superscript"/>
        </w:rPr>
        <w:t>2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  <w:rPr>
          <w:vertAlign w:val="superscript"/>
        </w:rPr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 xml:space="preserve">The range of </w:t>
      </w:r>
      <w:r w:rsidRPr="00F37D6C">
        <w:rPr>
          <w:position w:val="-28"/>
        </w:rPr>
        <w:object w:dxaOrig="2600" w:dyaOrig="660">
          <v:shape id="_x0000_i1056" type="#_x0000_t75" style="width:116.25pt;height:29.25pt" o:ole="">
            <v:imagedata r:id="rId68" o:title=""/>
          </v:shape>
          <o:OLEObject Type="Embed" ProgID="Equation.DSMT4" ShapeID="_x0000_i1056" DrawAspect="Content" ObjectID="_1453113000" r:id="rId69"/>
        </w:object>
      </w:r>
      <w:r w:rsidRPr="00F37D6C">
        <w:t>is</w:t>
      </w:r>
    </w:p>
    <w:p w:rsidR="0045045A" w:rsidRDefault="0045045A" w:rsidP="0045045A">
      <w:pPr>
        <w:pStyle w:val="ListParagraph"/>
        <w:spacing w:after="0"/>
        <w:ind w:left="1440" w:hanging="720"/>
        <w:jc w:val="both"/>
        <w:rPr>
          <w:position w:val="-12"/>
        </w:rPr>
      </w:pPr>
      <w:r w:rsidRPr="00F37D6C">
        <w:t xml:space="preserve">(A) </w:t>
      </w:r>
      <w:r w:rsidRPr="00F37D6C">
        <w:object w:dxaOrig="920" w:dyaOrig="580">
          <v:shape id="_x0000_i1057" type="#_x0000_t75" style="width:39.75pt;height:24.75pt" o:ole="">
            <v:imagedata r:id="rId70" o:title=""/>
          </v:shape>
          <o:OLEObject Type="Embed" ProgID="Equation.DSMT4" ShapeID="_x0000_i1057" DrawAspect="Content" ObjectID="_1453113001" r:id="rId71"/>
        </w:object>
      </w:r>
      <w:r w:rsidRPr="00F37D6C">
        <w:tab/>
      </w:r>
      <w:r>
        <w:tab/>
      </w:r>
      <w:r w:rsidRPr="00F37D6C">
        <w:t xml:space="preserve">(B) </w:t>
      </w:r>
      <w:r w:rsidRPr="00F37D6C">
        <w:rPr>
          <w:position w:val="-12"/>
        </w:rPr>
        <w:object w:dxaOrig="840" w:dyaOrig="340">
          <v:shape id="_x0000_i1058" type="#_x0000_t75" style="width:42pt;height:17.25pt" o:ole="">
            <v:imagedata r:id="rId72" o:title=""/>
          </v:shape>
          <o:OLEObject Type="Embed" ProgID="Equation.DSMT4" ShapeID="_x0000_i1058" DrawAspect="Content" ObjectID="_1453113002" r:id="rId73"/>
        </w:object>
      </w:r>
      <w:r w:rsidRPr="00F37D6C">
        <w:tab/>
      </w:r>
      <w:r>
        <w:tab/>
      </w:r>
      <w:r w:rsidRPr="00F37D6C">
        <w:t xml:space="preserve">(C) </w:t>
      </w:r>
      <w:r w:rsidRPr="00F37D6C">
        <w:object w:dxaOrig="900" w:dyaOrig="580">
          <v:shape id="_x0000_i1059" type="#_x0000_t75" style="width:36.75pt;height:23.25pt" o:ole="">
            <v:imagedata r:id="rId74" o:title=""/>
          </v:shape>
          <o:OLEObject Type="Embed" ProgID="Equation.DSMT4" ShapeID="_x0000_i1059" DrawAspect="Content" ObjectID="_1453113003" r:id="rId75"/>
        </w:object>
      </w:r>
      <w:r w:rsidRPr="00F37D6C">
        <w:tab/>
      </w:r>
      <w:r>
        <w:tab/>
      </w:r>
      <w:r w:rsidRPr="00F37D6C">
        <w:t xml:space="preserve">(D) </w:t>
      </w:r>
      <w:r w:rsidRPr="00F37D6C">
        <w:rPr>
          <w:position w:val="-12"/>
        </w:rPr>
        <w:object w:dxaOrig="840" w:dyaOrig="340">
          <v:shape id="_x0000_i1060" type="#_x0000_t75" style="width:42pt;height:17.25pt" o:ole="">
            <v:imagedata r:id="rId76" o:title=""/>
          </v:shape>
          <o:OLEObject Type="Embed" ProgID="Equation.DSMT4" ShapeID="_x0000_i1060" DrawAspect="Content" ObjectID="_1453113004" r:id="rId77"/>
        </w:object>
      </w:r>
    </w:p>
    <w:p w:rsidR="0045045A" w:rsidRDefault="0045045A" w:rsidP="0045045A">
      <w:pPr>
        <w:pStyle w:val="ListParagraph"/>
        <w:spacing w:after="0"/>
        <w:ind w:left="1440" w:hanging="720"/>
        <w:jc w:val="both"/>
        <w:rPr>
          <w:position w:val="-12"/>
        </w:rPr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>If A and B are different matrices satisfying A</w:t>
      </w:r>
      <w:r w:rsidRPr="00F37D6C">
        <w:rPr>
          <w:vertAlign w:val="superscript"/>
        </w:rPr>
        <w:t>3</w:t>
      </w:r>
      <w:r w:rsidRPr="00F37D6C">
        <w:t xml:space="preserve"> = B</w:t>
      </w:r>
      <w:r w:rsidRPr="00F37D6C">
        <w:rPr>
          <w:vertAlign w:val="superscript"/>
        </w:rPr>
        <w:t>3</w:t>
      </w:r>
      <w:r w:rsidRPr="00F37D6C">
        <w:t xml:space="preserve"> and A</w:t>
      </w:r>
      <w:r w:rsidRPr="00F37D6C">
        <w:rPr>
          <w:vertAlign w:val="superscript"/>
        </w:rPr>
        <w:t>2</w:t>
      </w:r>
      <w:r w:rsidRPr="00F37D6C">
        <w:t>B = B</w:t>
      </w:r>
      <w:r w:rsidRPr="00F37D6C">
        <w:rPr>
          <w:vertAlign w:val="superscript"/>
        </w:rPr>
        <w:t>2</w:t>
      </w:r>
      <w:r w:rsidRPr="00F37D6C">
        <w:t>A, then: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(A) </w:t>
      </w:r>
      <w:proofErr w:type="spellStart"/>
      <w:proofErr w:type="gramStart"/>
      <w:r w:rsidRPr="00F37D6C">
        <w:t>det</w:t>
      </w:r>
      <w:proofErr w:type="spellEnd"/>
      <w:proofErr w:type="gramEnd"/>
      <w:r w:rsidRPr="00F37D6C">
        <w:t xml:space="preserve"> (A</w:t>
      </w:r>
      <w:r w:rsidRPr="00F37D6C">
        <w:rPr>
          <w:vertAlign w:val="superscript"/>
        </w:rPr>
        <w:t>2</w:t>
      </w:r>
      <w:r w:rsidRPr="00F37D6C">
        <w:t xml:space="preserve"> + B</w:t>
      </w:r>
      <w:r w:rsidRPr="00F37D6C">
        <w:rPr>
          <w:vertAlign w:val="superscript"/>
        </w:rPr>
        <w:t>2</w:t>
      </w:r>
      <w:r w:rsidRPr="00F37D6C">
        <w:t>) must be zero</w:t>
      </w:r>
      <w:r w:rsidRPr="00F37D6C">
        <w:tab/>
      </w:r>
      <w:r w:rsidRPr="00F37D6C">
        <w:tab/>
        <w:t xml:space="preserve">(B) </w:t>
      </w:r>
      <w:proofErr w:type="spellStart"/>
      <w:r w:rsidRPr="00F37D6C">
        <w:t>det</w:t>
      </w:r>
      <w:proofErr w:type="spellEnd"/>
      <w:r w:rsidRPr="00F37D6C">
        <w:t xml:space="preserve"> (A</w:t>
      </w:r>
      <w:r w:rsidRPr="00F37D6C">
        <w:rPr>
          <w:vertAlign w:val="superscript"/>
        </w:rPr>
        <w:t>2</w:t>
      </w:r>
      <w:r w:rsidRPr="00F37D6C">
        <w:t xml:space="preserve"> - B</w:t>
      </w:r>
      <w:r w:rsidRPr="00F37D6C">
        <w:rPr>
          <w:vertAlign w:val="superscript"/>
        </w:rPr>
        <w:t>2</w:t>
      </w:r>
      <w:r w:rsidRPr="00F37D6C">
        <w:t>) must be zero</w:t>
      </w:r>
    </w:p>
    <w:p w:rsidR="0045045A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  <w:r w:rsidRPr="00F37D6C">
        <w:t xml:space="preserve">(C) </w:t>
      </w:r>
      <w:proofErr w:type="spellStart"/>
      <w:proofErr w:type="gramStart"/>
      <w:r w:rsidRPr="00F37D6C">
        <w:t>det</w:t>
      </w:r>
      <w:proofErr w:type="spellEnd"/>
      <w:proofErr w:type="gramEnd"/>
      <w:r w:rsidRPr="00F37D6C">
        <w:t xml:space="preserve"> (A</w:t>
      </w:r>
      <w:r w:rsidRPr="00F37D6C">
        <w:rPr>
          <w:vertAlign w:val="superscript"/>
        </w:rPr>
        <w:t>2</w:t>
      </w:r>
      <w:r w:rsidRPr="00F37D6C">
        <w:t xml:space="preserve"> + B</w:t>
      </w:r>
      <w:r w:rsidRPr="00F37D6C">
        <w:rPr>
          <w:vertAlign w:val="superscript"/>
        </w:rPr>
        <w:t>2</w:t>
      </w:r>
      <w:r w:rsidRPr="00F37D6C">
        <w:t xml:space="preserve">) as well as </w:t>
      </w:r>
      <w:proofErr w:type="spellStart"/>
      <w:r w:rsidRPr="00F37D6C">
        <w:t>det</w:t>
      </w:r>
      <w:proofErr w:type="spellEnd"/>
      <w:r w:rsidRPr="00F37D6C">
        <w:t xml:space="preserve"> (A – B) must be zero</w:t>
      </w:r>
      <w:r w:rsidRPr="00F37D6C">
        <w:tab/>
        <w:t xml:space="preserve">(D) At least one </w:t>
      </w:r>
      <w:proofErr w:type="spellStart"/>
      <w:r w:rsidRPr="00F37D6C">
        <w:t>det</w:t>
      </w:r>
      <w:proofErr w:type="spellEnd"/>
      <w:r w:rsidRPr="00F37D6C">
        <w:t xml:space="preserve"> (A</w:t>
      </w:r>
      <w:r w:rsidRPr="00F37D6C">
        <w:rPr>
          <w:vertAlign w:val="superscript"/>
        </w:rPr>
        <w:t>2</w:t>
      </w:r>
      <w:r w:rsidRPr="00F37D6C">
        <w:t xml:space="preserve"> + B</w:t>
      </w:r>
      <w:r w:rsidRPr="00F37D6C">
        <w:rPr>
          <w:vertAlign w:val="superscript"/>
        </w:rPr>
        <w:t>2</w:t>
      </w:r>
      <w:r w:rsidRPr="00F37D6C">
        <w:t xml:space="preserve">)or </w:t>
      </w:r>
      <w:proofErr w:type="spellStart"/>
      <w:r w:rsidRPr="00F37D6C">
        <w:t>det</w:t>
      </w:r>
      <w:proofErr w:type="spellEnd"/>
      <w:r w:rsidRPr="00F37D6C">
        <w:t>(A – B)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t xml:space="preserve">If ax + by = 1 is tangent to the hyperbola </w:t>
      </w:r>
      <w:r w:rsidRPr="00F37D6C">
        <w:rPr>
          <w:position w:val="-22"/>
        </w:rPr>
        <w:object w:dxaOrig="720" w:dyaOrig="580">
          <v:shape id="_x0000_i1061" type="#_x0000_t75" style="width:36pt;height:28.5pt" o:ole="">
            <v:imagedata r:id="rId78" o:title=""/>
          </v:shape>
          <o:OLEObject Type="Embed" ProgID="Equation.DSMT4" ShapeID="_x0000_i1061" DrawAspect="Content" ObjectID="_1453113005" r:id="rId79"/>
        </w:object>
      </w:r>
      <w:r w:rsidRPr="00F37D6C">
        <w:t xml:space="preserve">=1, then </w:t>
      </w:r>
      <w:r w:rsidRPr="00F37D6C">
        <w:rPr>
          <w:i/>
        </w:rPr>
        <w:t>a</w:t>
      </w:r>
      <w:r w:rsidRPr="00F37D6C">
        <w:rPr>
          <w:vertAlign w:val="superscript"/>
        </w:rPr>
        <w:t>2</w:t>
      </w:r>
      <w:r w:rsidRPr="00F37D6C">
        <w:t xml:space="preserve"> – b</w:t>
      </w:r>
      <w:r w:rsidRPr="00F37D6C">
        <w:rPr>
          <w:vertAlign w:val="superscript"/>
        </w:rPr>
        <w:t>2</w:t>
      </w:r>
      <w:r w:rsidRPr="00F37D6C">
        <w:t xml:space="preserve"> equals to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 xml:space="preserve">(A) </w:t>
      </w:r>
      <w:r w:rsidRPr="00F37D6C">
        <w:object w:dxaOrig="520" w:dyaOrig="600">
          <v:shape id="_x0000_i1062" type="#_x0000_t75" style="width:26.25pt;height:30pt" o:ole="">
            <v:imagedata r:id="rId80" o:title=""/>
          </v:shape>
          <o:OLEObject Type="Embed" ProgID="Equation.DSMT4" ShapeID="_x0000_i1062" DrawAspect="Content" ObjectID="_1453113006" r:id="rId81"/>
        </w:object>
      </w:r>
      <w:r w:rsidRPr="00F37D6C">
        <w:tab/>
        <w:t xml:space="preserve">(B) </w:t>
      </w:r>
      <w:r w:rsidRPr="00F37D6C">
        <w:rPr>
          <w:position w:val="-10"/>
        </w:rPr>
        <w:object w:dxaOrig="460" w:dyaOrig="320">
          <v:shape id="_x0000_i1063" type="#_x0000_t75" style="width:23.25pt;height:16.5pt" o:ole="">
            <v:imagedata r:id="rId82" o:title=""/>
          </v:shape>
          <o:OLEObject Type="Embed" ProgID="Equation.DSMT4" ShapeID="_x0000_i1063" DrawAspect="Content" ObjectID="_1453113007" r:id="rId83"/>
        </w:object>
      </w:r>
      <w:r>
        <w:tab/>
      </w:r>
      <w:r w:rsidRPr="00F37D6C">
        <w:t xml:space="preserve">(C) </w:t>
      </w:r>
      <w:r w:rsidRPr="00F37D6C">
        <w:rPr>
          <w:position w:val="-10"/>
        </w:rPr>
        <w:object w:dxaOrig="460" w:dyaOrig="320">
          <v:shape id="_x0000_i1064" type="#_x0000_t75" style="width:23.25pt;height:16.5pt" o:ole="">
            <v:imagedata r:id="rId84" o:title=""/>
          </v:shape>
          <o:OLEObject Type="Embed" ProgID="Equation.DSMT4" ShapeID="_x0000_i1064" DrawAspect="Content" ObjectID="_1453113008" r:id="rId85"/>
        </w:object>
      </w:r>
      <w:r w:rsidRPr="00F37D6C">
        <w:tab/>
        <w:t>(D) none of these</w: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>The lines parallel to n</w:t>
      </w:r>
      <w:r>
        <w:t xml:space="preserve">ormal to the curve </w:t>
      </w:r>
      <w:proofErr w:type="spellStart"/>
      <w:r>
        <w:t>xy</w:t>
      </w:r>
      <w:proofErr w:type="spellEnd"/>
      <w:r>
        <w:t xml:space="preserve"> = 1 is at the point </w:t>
      </w:r>
      <w:r w:rsidRPr="00851D6C">
        <w:rPr>
          <w:position w:val="-30"/>
        </w:rPr>
        <w:object w:dxaOrig="980" w:dyaOrig="700">
          <v:shape id="_x0000_i1065" type="#_x0000_t75" style="width:48.75pt;height:35.25pt" o:ole="">
            <v:imagedata r:id="rId86" o:title=""/>
          </v:shape>
          <o:OLEObject Type="Embed" ProgID="Equation.DSMT4" ShapeID="_x0000_i1065" DrawAspect="Content" ObjectID="_1453113009" r:id="rId87"/>
        </w:object>
      </w:r>
      <w:r>
        <w:t xml:space="preserve"> may be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>(A) 3x + 4y + 5 = 0</w:t>
      </w:r>
      <w:r w:rsidRPr="00F37D6C">
        <w:tab/>
        <w:t>(B) 3x - 4y + 5 = 0</w:t>
      </w:r>
      <w:r w:rsidRPr="00F37D6C">
        <w:tab/>
        <w:t>(C) 4x + 3y + 5 = 0</w:t>
      </w:r>
      <w:r w:rsidRPr="00F37D6C">
        <w:tab/>
        <w:t>(D) 3y – 4x + 5 = 0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tabs>
          <w:tab w:val="left" w:pos="720"/>
          <w:tab w:val="left" w:pos="1440"/>
          <w:tab w:val="left" w:pos="5040"/>
        </w:tabs>
        <w:spacing w:after="0"/>
        <w:ind w:hanging="720"/>
        <w:jc w:val="both"/>
      </w:pPr>
      <w:r w:rsidRPr="00F37D6C">
        <w:lastRenderedPageBreak/>
        <w:t>A five digit number is formed by writing the digit 1, 2, 3, 4, 5 in random order without repetition. Then, the probability that the number is divisible by 4, is:</w:t>
      </w:r>
    </w:p>
    <w:p w:rsidR="0045045A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  <w:r w:rsidRPr="00F37D6C">
        <w:t xml:space="preserve">(A) </w:t>
      </w:r>
      <w:r w:rsidRPr="00F37D6C">
        <w:object w:dxaOrig="200" w:dyaOrig="560">
          <v:shape id="_x0000_i1066" type="#_x0000_t75" style="width:9.75pt;height:28.5pt" o:ole="">
            <v:imagedata r:id="rId88" o:title=""/>
          </v:shape>
          <o:OLEObject Type="Embed" ProgID="Equation.DSMT4" ShapeID="_x0000_i1066" DrawAspect="Content" ObjectID="_1453113010" r:id="rId89"/>
        </w:object>
      </w:r>
      <w:r w:rsidRPr="00F37D6C">
        <w:tab/>
      </w:r>
      <w:r w:rsidRPr="00F37D6C">
        <w:tab/>
        <w:t xml:space="preserve">(B) </w:t>
      </w:r>
      <w:r w:rsidRPr="00F37D6C">
        <w:object w:dxaOrig="320" w:dyaOrig="560">
          <v:shape id="_x0000_i1067" type="#_x0000_t75" style="width:16.5pt;height:28.5pt" o:ole="">
            <v:imagedata r:id="rId90" o:title=""/>
          </v:shape>
          <o:OLEObject Type="Embed" ProgID="Equation.DSMT4" ShapeID="_x0000_i1067" DrawAspect="Content" ObjectID="_1453113011" r:id="rId91"/>
        </w:object>
      </w:r>
      <w:r>
        <w:tab/>
      </w:r>
      <w:r w:rsidRPr="00F37D6C">
        <w:t xml:space="preserve">(C) </w:t>
      </w:r>
      <w:r w:rsidRPr="00F37D6C">
        <w:object w:dxaOrig="200" w:dyaOrig="560">
          <v:shape id="_x0000_i1068" type="#_x0000_t75" style="width:9.75pt;height:28.5pt" o:ole="">
            <v:imagedata r:id="rId92" o:title=""/>
          </v:shape>
          <o:OLEObject Type="Embed" ProgID="Equation.DSMT4" ShapeID="_x0000_i1068" DrawAspect="Content" ObjectID="_1453113012" r:id="rId93"/>
        </w:object>
      </w:r>
      <w:r w:rsidRPr="00F37D6C">
        <w:tab/>
        <w:t xml:space="preserve">(D) </w:t>
      </w:r>
      <w:r w:rsidRPr="00F37D6C">
        <w:object w:dxaOrig="200" w:dyaOrig="560">
          <v:shape id="_x0000_i1069" type="#_x0000_t75" style="width:9.75pt;height:28.5pt" o:ole="">
            <v:imagedata r:id="rId94" o:title=""/>
          </v:shape>
          <o:OLEObject Type="Embed" ProgID="Equation.DSMT4" ShapeID="_x0000_i1069" DrawAspect="Content" ObjectID="_1453113013" r:id="rId95"/>
        </w:object>
      </w:r>
    </w:p>
    <w:p w:rsidR="0045045A" w:rsidRPr="00F37D6C" w:rsidRDefault="0045045A" w:rsidP="0045045A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1440" w:hanging="720"/>
        <w:jc w:val="both"/>
      </w:pPr>
    </w:p>
    <w:p w:rsidR="0045045A" w:rsidRPr="00F37D6C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 w:rsidRPr="00F37D6C">
        <w:t xml:space="preserve">If </w:t>
      </w:r>
      <w:r w:rsidRPr="00F37D6C">
        <w:object w:dxaOrig="2320" w:dyaOrig="340">
          <v:shape id="_x0000_i1070" type="#_x0000_t75" style="width:115.5pt;height:17.25pt" o:ole="">
            <v:imagedata r:id="rId96" o:title=""/>
          </v:shape>
          <o:OLEObject Type="Embed" ProgID="Equation.DSMT4" ShapeID="_x0000_i1070" DrawAspect="Content" ObjectID="_1453113014" r:id="rId97"/>
        </w:object>
      </w:r>
      <w:r w:rsidRPr="00F37D6C">
        <w:t xml:space="preserve">and </w:t>
      </w:r>
      <w:r w:rsidRPr="00F37D6C">
        <w:object w:dxaOrig="820" w:dyaOrig="340">
          <v:shape id="_x0000_i1071" type="#_x0000_t75" style="width:41.25pt;height:17.25pt" o:ole="">
            <v:imagedata r:id="rId98" o:title=""/>
          </v:shape>
          <o:OLEObject Type="Embed" ProgID="Equation.DSMT4" ShapeID="_x0000_i1071" DrawAspect="Content" ObjectID="_1453113015" r:id="rId99"/>
        </w:object>
      </w:r>
      <w:r w:rsidRPr="00F37D6C">
        <w:t xml:space="preserve">then </w:t>
      </w:r>
      <w:r w:rsidRPr="00F37D6C">
        <w:rPr>
          <w:position w:val="-10"/>
        </w:rPr>
        <w:object w:dxaOrig="980" w:dyaOrig="300">
          <v:shape id="_x0000_i1072" type="#_x0000_t75" style="width:48.75pt;height:15pt" o:ole="">
            <v:imagedata r:id="rId100" o:title=""/>
          </v:shape>
          <o:OLEObject Type="Embed" ProgID="Equation.DSMT4" ShapeID="_x0000_i1072" DrawAspect="Content" ObjectID="_1453113016" r:id="rId101"/>
        </w:object>
      </w:r>
      <w:r w:rsidRPr="00F37D6C">
        <w:t>, is</w:t>
      </w:r>
    </w:p>
    <w:p w:rsidR="0045045A" w:rsidRDefault="0045045A" w:rsidP="0045045A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F37D6C">
        <w:rPr>
          <w:position w:val="-10"/>
        </w:rPr>
        <w:object w:dxaOrig="520" w:dyaOrig="300">
          <v:shape id="_x0000_i1073" type="#_x0000_t75" style="width:26.25pt;height:15pt" o:ole="">
            <v:imagedata r:id="rId102" o:title=""/>
          </v:shape>
          <o:OLEObject Type="Embed" ProgID="Equation.DSMT4" ShapeID="_x0000_i1073" DrawAspect="Content" ObjectID="_1453113017" r:id="rId103"/>
        </w:object>
      </w:r>
      <w:r w:rsidRPr="00F37D6C">
        <w:tab/>
      </w:r>
      <w:r>
        <w:tab/>
      </w:r>
      <w:r w:rsidRPr="00F37D6C">
        <w:t xml:space="preserve">(B) </w:t>
      </w:r>
      <w:r w:rsidRPr="00F37D6C">
        <w:rPr>
          <w:position w:val="-12"/>
        </w:rPr>
        <w:object w:dxaOrig="660" w:dyaOrig="380">
          <v:shape id="_x0000_i1074" type="#_x0000_t75" style="width:33pt;height:18.75pt" o:ole="">
            <v:imagedata r:id="rId104" o:title=""/>
          </v:shape>
          <o:OLEObject Type="Embed" ProgID="Equation.DSMT4" ShapeID="_x0000_i1074" DrawAspect="Content" ObjectID="_1453113018" r:id="rId105"/>
        </w:object>
      </w:r>
      <w:r w:rsidRPr="00F37D6C">
        <w:tab/>
      </w:r>
      <w:r>
        <w:tab/>
      </w:r>
      <w:r w:rsidRPr="00F37D6C">
        <w:t>(C) 0</w:t>
      </w:r>
      <w:r w:rsidRPr="00F37D6C">
        <w:tab/>
      </w:r>
      <w:r w:rsidRPr="00F37D6C">
        <w:tab/>
      </w:r>
      <w:r>
        <w:tab/>
      </w:r>
      <w:r w:rsidRPr="00F37D6C">
        <w:t>(D) none of these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</w:p>
    <w:p w:rsidR="0045045A" w:rsidRDefault="0045045A" w:rsidP="0045045A">
      <w:pPr>
        <w:pStyle w:val="ListParagraph"/>
        <w:numPr>
          <w:ilvl w:val="0"/>
          <w:numId w:val="2"/>
        </w:numPr>
        <w:spacing w:after="0"/>
        <w:ind w:hanging="720"/>
        <w:jc w:val="both"/>
      </w:pPr>
      <w:r>
        <w:t xml:space="preserve">If a &gt; 2b &gt; 0 then the positive value of m for which </w:t>
      </w:r>
      <w:r w:rsidRPr="00F003B1">
        <w:rPr>
          <w:position w:val="-10"/>
        </w:rPr>
        <w:object w:dxaOrig="1600" w:dyaOrig="380">
          <v:shape id="_x0000_i1075" type="#_x0000_t75" style="width:80.25pt;height:18.75pt" o:ole="">
            <v:imagedata r:id="rId106" o:title=""/>
          </v:shape>
          <o:OLEObject Type="Embed" ProgID="Equation.DSMT4" ShapeID="_x0000_i1075" DrawAspect="Content" ObjectID="_1453113019" r:id="rId107"/>
        </w:object>
      </w:r>
      <w:r>
        <w:t>is common tangent to</w:t>
      </w:r>
      <w:r w:rsidRPr="00330201">
        <w:rPr>
          <w:position w:val="-10"/>
        </w:rPr>
        <w:object w:dxaOrig="1020" w:dyaOrig="320">
          <v:shape id="_x0000_i1076" type="#_x0000_t75" style="width:51pt;height:16.5pt" o:ole="">
            <v:imagedata r:id="rId108" o:title=""/>
          </v:shape>
          <o:OLEObject Type="Embed" ProgID="Equation.DSMT4" ShapeID="_x0000_i1076" DrawAspect="Content" ObjectID="_1453113020" r:id="rId109"/>
        </w:object>
      </w:r>
      <w:r>
        <w:t xml:space="preserve">and </w:t>
      </w:r>
      <w:r w:rsidRPr="00330201">
        <w:rPr>
          <w:position w:val="-12"/>
        </w:rPr>
        <w:object w:dxaOrig="1460" w:dyaOrig="380">
          <v:shape id="_x0000_i1077" type="#_x0000_t75" style="width:73.5pt;height:18.75pt" o:ole="">
            <v:imagedata r:id="rId110" o:title=""/>
          </v:shape>
          <o:OLEObject Type="Embed" ProgID="Equation.DSMT4" ShapeID="_x0000_i1077" DrawAspect="Content" ObjectID="_1453113021" r:id="rId111"/>
        </w:object>
      </w:r>
      <w:r>
        <w:t>is:</w:t>
      </w:r>
    </w:p>
    <w:p w:rsidR="0045045A" w:rsidRPr="00F37D6C" w:rsidRDefault="0045045A" w:rsidP="0045045A">
      <w:pPr>
        <w:pStyle w:val="ListParagraph"/>
        <w:spacing w:after="0"/>
        <w:ind w:left="1440" w:hanging="720"/>
        <w:jc w:val="both"/>
      </w:pPr>
      <w:r w:rsidRPr="00F37D6C">
        <w:t xml:space="preserve">(A) </w:t>
      </w:r>
      <w:r w:rsidRPr="0082264A">
        <w:rPr>
          <w:position w:val="-28"/>
        </w:rPr>
        <w:object w:dxaOrig="920" w:dyaOrig="620">
          <v:shape id="_x0000_i1078" type="#_x0000_t75" style="width:45.75pt;height:30.75pt" o:ole="">
            <v:imagedata r:id="rId112" o:title=""/>
          </v:shape>
          <o:OLEObject Type="Embed" ProgID="Equation.DSMT4" ShapeID="_x0000_i1078" DrawAspect="Content" ObjectID="_1453113022" r:id="rId113"/>
        </w:object>
      </w:r>
      <w:r>
        <w:tab/>
      </w:r>
      <w:r>
        <w:tab/>
      </w:r>
      <w:r w:rsidRPr="00F37D6C">
        <w:t xml:space="preserve">(B) </w:t>
      </w:r>
      <w:r w:rsidRPr="0064073A">
        <w:rPr>
          <w:position w:val="-20"/>
        </w:rPr>
        <w:object w:dxaOrig="920" w:dyaOrig="600">
          <v:shape id="_x0000_i1079" type="#_x0000_t75" style="width:45.75pt;height:30pt" o:ole="">
            <v:imagedata r:id="rId114" o:title=""/>
          </v:shape>
          <o:OLEObject Type="Embed" ProgID="Equation.DSMT4" ShapeID="_x0000_i1079" DrawAspect="Content" ObjectID="_1453113023" r:id="rId115"/>
        </w:object>
      </w:r>
      <w:r>
        <w:tab/>
      </w:r>
      <w:r>
        <w:tab/>
      </w:r>
      <w:r w:rsidRPr="00F37D6C">
        <w:t xml:space="preserve">(C) </w:t>
      </w:r>
      <w:r w:rsidRPr="002801D6">
        <w:rPr>
          <w:position w:val="-22"/>
        </w:rPr>
        <w:object w:dxaOrig="580" w:dyaOrig="560">
          <v:shape id="_x0000_i1080" type="#_x0000_t75" style="width:28.5pt;height:28.5pt" o:ole="">
            <v:imagedata r:id="rId116" o:title=""/>
          </v:shape>
          <o:OLEObject Type="Embed" ProgID="Equation.DSMT4" ShapeID="_x0000_i1080" DrawAspect="Content" ObjectID="_1453113024" r:id="rId117"/>
        </w:object>
      </w:r>
      <w:r w:rsidRPr="00F37D6C">
        <w:tab/>
      </w:r>
      <w:r>
        <w:tab/>
      </w:r>
      <w:r w:rsidRPr="00F37D6C">
        <w:t xml:space="preserve">(D) </w:t>
      </w:r>
      <w:r w:rsidRPr="00467553">
        <w:rPr>
          <w:position w:val="-22"/>
        </w:rPr>
        <w:object w:dxaOrig="580" w:dyaOrig="560">
          <v:shape id="_x0000_i1081" type="#_x0000_t75" style="width:28.5pt;height:28.5pt" o:ole="">
            <v:imagedata r:id="rId118" o:title=""/>
          </v:shape>
          <o:OLEObject Type="Embed" ProgID="Equation.DSMT4" ShapeID="_x0000_i1081" DrawAspect="Content" ObjectID="_1453113025" r:id="rId119"/>
        </w:object>
      </w:r>
    </w:p>
    <w:p w:rsidR="0097453B" w:rsidRDefault="0097453B" w:rsidP="0045045A">
      <w:pPr>
        <w:pStyle w:val="ListParagraph"/>
        <w:tabs>
          <w:tab w:val="left" w:pos="720"/>
          <w:tab w:val="left" w:pos="1440"/>
          <w:tab w:val="left" w:pos="5040"/>
        </w:tabs>
        <w:spacing w:after="0"/>
      </w:pPr>
    </w:p>
    <w:sectPr w:rsidR="0097453B" w:rsidSect="0045045A">
      <w:pgSz w:w="12240" w:h="15840"/>
      <w:pgMar w:top="990" w:right="99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venir Lt BT">
    <w:altName w:val="Georgia"/>
    <w:charset w:val="00"/>
    <w:family w:val="roman"/>
    <w:pitch w:val="variable"/>
    <w:sig w:usb0="00000001" w:usb1="00000000" w:usb2="00000000" w:usb3="00000000" w:csb0="000000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04F"/>
    <w:multiLevelType w:val="hybridMultilevel"/>
    <w:tmpl w:val="FBD256E0"/>
    <w:lvl w:ilvl="0" w:tplc="6E6EE224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45DDB"/>
    <w:multiLevelType w:val="hybridMultilevel"/>
    <w:tmpl w:val="EA962742"/>
    <w:lvl w:ilvl="0" w:tplc="6E6EE224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6F1F"/>
    <w:rsid w:val="00143450"/>
    <w:rsid w:val="00281579"/>
    <w:rsid w:val="00343B25"/>
    <w:rsid w:val="00396DC8"/>
    <w:rsid w:val="003C6F1F"/>
    <w:rsid w:val="003D64DA"/>
    <w:rsid w:val="004251C0"/>
    <w:rsid w:val="00430D4B"/>
    <w:rsid w:val="0045045A"/>
    <w:rsid w:val="004542D3"/>
    <w:rsid w:val="004826A7"/>
    <w:rsid w:val="00494EDB"/>
    <w:rsid w:val="004974C7"/>
    <w:rsid w:val="004D3250"/>
    <w:rsid w:val="00672519"/>
    <w:rsid w:val="00735BA8"/>
    <w:rsid w:val="007E3F12"/>
    <w:rsid w:val="008869E5"/>
    <w:rsid w:val="008A57C8"/>
    <w:rsid w:val="008E6028"/>
    <w:rsid w:val="008F6BE2"/>
    <w:rsid w:val="00902BF5"/>
    <w:rsid w:val="009066EE"/>
    <w:rsid w:val="0097453B"/>
    <w:rsid w:val="009C17BB"/>
    <w:rsid w:val="00AA126C"/>
    <w:rsid w:val="00AD1B11"/>
    <w:rsid w:val="00AE56B4"/>
    <w:rsid w:val="00AE660F"/>
    <w:rsid w:val="00B21417"/>
    <w:rsid w:val="00C131C7"/>
    <w:rsid w:val="00C13E62"/>
    <w:rsid w:val="00D251AB"/>
    <w:rsid w:val="00D80F90"/>
    <w:rsid w:val="00DB4841"/>
    <w:rsid w:val="00E62D93"/>
    <w:rsid w:val="00F1708E"/>
    <w:rsid w:val="00F37011"/>
    <w:rsid w:val="00FE2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4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A7"/>
  </w:style>
  <w:style w:type="paragraph" w:styleId="Heading6">
    <w:name w:val="heading 6"/>
    <w:basedOn w:val="Normal"/>
    <w:next w:val="Normal"/>
    <w:link w:val="Heading6Char"/>
    <w:qFormat/>
    <w:rsid w:val="004D3250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2029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4D3250"/>
    <w:rPr>
      <w:rFonts w:ascii="Times New Roman" w:eastAsia="Times New Roman" w:hAnsi="Times New Roman" w:cs="Times New Roman"/>
      <w:b/>
      <w:bCs/>
    </w:rPr>
  </w:style>
  <w:style w:type="paragraph" w:customStyle="1" w:styleId="Picture">
    <w:name w:val="Picture"/>
    <w:basedOn w:val="Normal"/>
    <w:rsid w:val="004D3250"/>
    <w:pPr>
      <w:spacing w:after="0"/>
    </w:pPr>
    <w:rPr>
      <w:rFonts w:ascii="Arial" w:eastAsia="Times New Roman" w:hAnsi="Arial" w:cs="Times New Roman"/>
      <w:szCs w:val="20"/>
      <w:lang w:eastAsia="en-AU"/>
    </w:rPr>
  </w:style>
  <w:style w:type="paragraph" w:customStyle="1" w:styleId="Style1Arial-11">
    <w:name w:val="Style1(Arial-11)"/>
    <w:basedOn w:val="Normal"/>
    <w:rsid w:val="004D3250"/>
    <w:pPr>
      <w:spacing w:after="0"/>
      <w:jc w:val="both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3363B-304A-4075-82E0-A9C3B25E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20</cp:revision>
  <dcterms:created xsi:type="dcterms:W3CDTF">2013-04-12T06:56:00Z</dcterms:created>
  <dcterms:modified xsi:type="dcterms:W3CDTF">2014-02-05T07:53:00Z</dcterms:modified>
</cp:coreProperties>
</file>